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7D" w:rsidRPr="00165DF0" w:rsidRDefault="00793F7D" w:rsidP="00165DF0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165DF0">
        <w:rPr>
          <w:rFonts w:asciiTheme="majorHAnsi" w:hAnsiTheme="majorHAnsi" w:cstheme="majorHAnsi"/>
          <w:b/>
        </w:rPr>
        <w:t>Procedura usprawiedliwiania nieobecności ucznia w szkole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165DF0">
        <w:rPr>
          <w:rFonts w:asciiTheme="majorHAnsi" w:hAnsiTheme="majorHAnsi" w:cstheme="majorHAnsi"/>
          <w:b/>
        </w:rPr>
        <w:t>1.  CEL  PROCEDURY.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Celem procedury jest precyzyjne określenie sposobu usprawiedliwiania nieobecności    uczniów na zajęciach lekcyjnych (obowiązkowych i  nieobowiązkowych).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165DF0">
        <w:rPr>
          <w:rFonts w:asciiTheme="majorHAnsi" w:hAnsiTheme="majorHAnsi" w:cstheme="majorHAnsi"/>
          <w:b/>
        </w:rPr>
        <w:t>2. PRZEDMIOT  PROCEDURY.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Przedmiotem procedury jest ujednolicenie usprawiedliwiania nieobecności uczniów na zajęciach lekcyjnych przez wychowawcę oraz odnotowywania nieobecności przez nauczycieli uczących  poszczególnych przedmiotów.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165DF0">
        <w:rPr>
          <w:rFonts w:asciiTheme="majorHAnsi" w:hAnsiTheme="majorHAnsi" w:cstheme="majorHAnsi"/>
          <w:b/>
        </w:rPr>
        <w:t>3. ZAKRES  OBOWIĄZYWANIA.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Procedura swoim zakresem obejmuje wszystkich uczniów Szkoły Podstawowej nr 2 w Bytowie.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  <w:b/>
        </w:rPr>
        <w:t>4. ODPOWIEDZIALNOŚĆ</w:t>
      </w:r>
      <w:r w:rsidRPr="00165DF0">
        <w:rPr>
          <w:rFonts w:asciiTheme="majorHAnsi" w:hAnsiTheme="majorHAnsi" w:cstheme="majorHAnsi"/>
        </w:rPr>
        <w:t>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  <w:b/>
          <w:i/>
          <w:u w:val="single"/>
        </w:rPr>
        <w:t>DYREKTOR  SZKOŁY</w:t>
      </w:r>
    </w:p>
    <w:p w:rsidR="00793F7D" w:rsidRPr="00165DF0" w:rsidRDefault="00793F7D" w:rsidP="00165DF0">
      <w:pPr>
        <w:pStyle w:val="Akapitzlist"/>
        <w:numPr>
          <w:ilvl w:val="0"/>
          <w:numId w:val="1"/>
        </w:numPr>
        <w:spacing w:line="276" w:lineRule="auto"/>
        <w:ind w:left="567" w:hanging="141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Zapewnia opiekę i bezpieczeństwo uczniom podczas zajęć lekcyjnych  i pozalekcyjnych organizowanych przez szkołę.</w:t>
      </w:r>
    </w:p>
    <w:p w:rsidR="00793F7D" w:rsidRPr="00165DF0" w:rsidRDefault="00793F7D" w:rsidP="00165DF0">
      <w:pPr>
        <w:pStyle w:val="Akapitzlist"/>
        <w:numPr>
          <w:ilvl w:val="0"/>
          <w:numId w:val="1"/>
        </w:numPr>
        <w:spacing w:line="276" w:lineRule="auto"/>
        <w:ind w:left="567" w:hanging="141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Wydaje decyzje administracyjne o skreśleniu ucznia z listy uczniów.</w:t>
      </w:r>
    </w:p>
    <w:p w:rsidR="00793F7D" w:rsidRPr="00165DF0" w:rsidRDefault="00793F7D" w:rsidP="00165DF0">
      <w:pPr>
        <w:pStyle w:val="Akapitzlist"/>
        <w:numPr>
          <w:ilvl w:val="0"/>
          <w:numId w:val="1"/>
        </w:numPr>
        <w:spacing w:line="276" w:lineRule="auto"/>
        <w:ind w:left="567" w:hanging="141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Udziela kar przewidzianych w statucie szkoły odnośnie nieusprawiedliwionych nieobecności na zajęciach szkolnych.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  <w:b/>
          <w:i/>
          <w:u w:val="single"/>
        </w:rPr>
        <w:t>WICEDYREKTOR  SZKOŁY</w:t>
      </w:r>
    </w:p>
    <w:p w:rsidR="00793F7D" w:rsidRPr="00165DF0" w:rsidRDefault="00793F7D" w:rsidP="00165DF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Nadzoruje i kontroluje przestrzeganie ustalonych procedur przez nauczycieli – wychowawców.</w:t>
      </w:r>
    </w:p>
    <w:p w:rsidR="00793F7D" w:rsidRPr="00165DF0" w:rsidRDefault="00793F7D" w:rsidP="00165DF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Dyscyplinuje uczniów do systematycznego udziału w zajęciach szkolnych.</w:t>
      </w:r>
    </w:p>
    <w:p w:rsidR="00793F7D" w:rsidRPr="00165DF0" w:rsidRDefault="00793F7D" w:rsidP="00165DF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Na prośbę nauczycieli-wychowawców w szczególnych przypadkach przeprowadza rozmowy z rodzicami (prawnymi opiekunami).</w:t>
      </w:r>
    </w:p>
    <w:p w:rsidR="00793F7D" w:rsidRPr="00165DF0" w:rsidRDefault="00793F7D" w:rsidP="00165DF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Dokonuje semestralnej analizy frekwencji uczniów w nadzorowanych klasach.</w:t>
      </w:r>
    </w:p>
    <w:p w:rsidR="00793F7D" w:rsidRPr="00165DF0" w:rsidRDefault="00793F7D" w:rsidP="00165DF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Udziela kar przewidzianych w statucie szkoły, powiadamiając o tym rodziców (prawnych opiekunów).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  <w:i/>
          <w:u w:val="single"/>
        </w:rPr>
      </w:pPr>
      <w:r w:rsidRPr="00165DF0">
        <w:rPr>
          <w:rFonts w:asciiTheme="majorHAnsi" w:hAnsiTheme="majorHAnsi" w:cstheme="majorHAnsi"/>
          <w:b/>
          <w:i/>
          <w:u w:val="single"/>
        </w:rPr>
        <w:t>UCZĄCY  NAUCZYCIEL</w:t>
      </w:r>
    </w:p>
    <w:p w:rsidR="00793F7D" w:rsidRPr="00165DF0" w:rsidRDefault="00793F7D" w:rsidP="00165DF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Określa w PSO zasady klasyfikowania i oceniania z uwzględnieniem obecności na zajęciach.</w:t>
      </w:r>
    </w:p>
    <w:p w:rsidR="00793F7D" w:rsidRPr="00165DF0" w:rsidRDefault="00793F7D" w:rsidP="00165DF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Sprawdza obecność na początku każdej lekcji uczonego przedmiotu.</w:t>
      </w:r>
    </w:p>
    <w:p w:rsidR="00793F7D" w:rsidRPr="00165DF0" w:rsidRDefault="00793F7D" w:rsidP="00165DF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Informuje wychowawcę o częstej absencji ucznia na nauczanym przedmiocie.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165DF0">
        <w:rPr>
          <w:rFonts w:asciiTheme="majorHAnsi" w:hAnsiTheme="majorHAnsi" w:cstheme="majorHAnsi"/>
          <w:b/>
          <w:i/>
          <w:u w:val="single"/>
        </w:rPr>
        <w:t>WYCHOWAWCA  KLASY</w:t>
      </w:r>
    </w:p>
    <w:p w:rsidR="00793F7D" w:rsidRPr="00165DF0" w:rsidRDefault="00793F7D" w:rsidP="00165DF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 xml:space="preserve">Egzekwuje usprawiedliwienia od ucznia w okresie </w:t>
      </w:r>
      <w:r w:rsidR="00503ACE" w:rsidRPr="00165DF0">
        <w:rPr>
          <w:rFonts w:asciiTheme="majorHAnsi" w:hAnsiTheme="majorHAnsi" w:cstheme="majorHAnsi"/>
        </w:rPr>
        <w:t>3</w:t>
      </w:r>
      <w:r w:rsidRPr="00165DF0">
        <w:rPr>
          <w:rFonts w:asciiTheme="majorHAnsi" w:hAnsiTheme="majorHAnsi" w:cstheme="majorHAnsi"/>
        </w:rPr>
        <w:t xml:space="preserve"> dni od zaistniałej nieobecności.</w:t>
      </w:r>
    </w:p>
    <w:p w:rsidR="00793F7D" w:rsidRPr="00165DF0" w:rsidRDefault="00793F7D" w:rsidP="00165DF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Na bieżąco informuje rodziców o problemach z absencją ucznia, odnotowują informację w dzienniku lekcyjnym na stronie „ Kontakty z rodzicami ’’.</w:t>
      </w:r>
    </w:p>
    <w:p w:rsidR="00793F7D" w:rsidRPr="00165DF0" w:rsidRDefault="00793F7D" w:rsidP="00165DF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Rozlicza frekwencję miesięczną na bieżąco.</w:t>
      </w:r>
    </w:p>
    <w:p w:rsidR="00793F7D" w:rsidRPr="00165DF0" w:rsidRDefault="00793F7D" w:rsidP="00165DF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lastRenderedPageBreak/>
        <w:t xml:space="preserve">Uwzględnia  absencję ucznia przy ustalaniu oceny  zachowania zgodnie z zapisem </w:t>
      </w:r>
      <w:r w:rsidR="006B70BA">
        <w:rPr>
          <w:rFonts w:asciiTheme="majorHAnsi" w:hAnsiTheme="majorHAnsi" w:cstheme="majorHAnsi"/>
        </w:rPr>
        <w:br/>
      </w:r>
      <w:r w:rsidRPr="00165DF0">
        <w:rPr>
          <w:rFonts w:asciiTheme="majorHAnsi" w:hAnsiTheme="majorHAnsi" w:cstheme="majorHAnsi"/>
        </w:rPr>
        <w:t>w statucie szkoły.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165DF0">
        <w:rPr>
          <w:rFonts w:asciiTheme="majorHAnsi" w:hAnsiTheme="majorHAnsi" w:cstheme="majorHAnsi"/>
        </w:rPr>
        <w:t xml:space="preserve">  </w:t>
      </w:r>
      <w:r w:rsidRPr="00165DF0">
        <w:rPr>
          <w:rFonts w:asciiTheme="majorHAnsi" w:hAnsiTheme="majorHAnsi" w:cstheme="majorHAnsi"/>
          <w:b/>
          <w:i/>
          <w:u w:val="single"/>
        </w:rPr>
        <w:t>UCZEŃ</w:t>
      </w:r>
    </w:p>
    <w:p w:rsidR="00793F7D" w:rsidRPr="00165DF0" w:rsidRDefault="00793F7D" w:rsidP="00165DF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Systematycznie uczestniczy we wszystkich zajęciach szkolnych zgodnie z tygodniowym rozkładem zajęć.</w:t>
      </w:r>
    </w:p>
    <w:p w:rsidR="00793F7D" w:rsidRPr="00165DF0" w:rsidRDefault="00793F7D" w:rsidP="00165DF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Punktualnie przychodzi na lekcje.</w:t>
      </w:r>
    </w:p>
    <w:p w:rsidR="00793F7D" w:rsidRPr="00165DF0" w:rsidRDefault="00793F7D" w:rsidP="00165DF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Usprawiedliwia wszystkie nieobecności w ustalonych terminach.</w:t>
      </w:r>
    </w:p>
    <w:p w:rsidR="00793F7D" w:rsidRPr="00165DF0" w:rsidRDefault="00793F7D" w:rsidP="00165DF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Uczęszcza na wszystkie zastępcze zajęcia, które są obowiązkowymi lekcjami wymagana jest na nich obecność uczniów.</w:t>
      </w:r>
    </w:p>
    <w:p w:rsidR="00793F7D" w:rsidRPr="00165DF0" w:rsidRDefault="00793F7D" w:rsidP="00165DF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Uczęszcza na zajęcia lekcyjne w danym dniu, w którym odpracowywane są zajęcia lekcyjne. Dzień ten traktowany jest jako normalny dzień szkolny, w którym wymagana jest obowiązkowa obecność ucznia.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165DF0">
        <w:rPr>
          <w:rFonts w:asciiTheme="majorHAnsi" w:hAnsiTheme="majorHAnsi" w:cstheme="majorHAnsi"/>
        </w:rPr>
        <w:t xml:space="preserve">  </w:t>
      </w:r>
      <w:r w:rsidRPr="00165DF0">
        <w:rPr>
          <w:rFonts w:asciiTheme="majorHAnsi" w:hAnsiTheme="majorHAnsi" w:cstheme="majorHAnsi"/>
          <w:b/>
          <w:i/>
          <w:u w:val="single"/>
        </w:rPr>
        <w:t>RODZICE</w:t>
      </w:r>
    </w:p>
    <w:p w:rsidR="00793F7D" w:rsidRPr="00165DF0" w:rsidRDefault="00793F7D" w:rsidP="00165DF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Podejmują działania związane z kontrolą obecności dziecka na zajęciach.</w:t>
      </w:r>
    </w:p>
    <w:p w:rsidR="00793F7D" w:rsidRPr="00165DF0" w:rsidRDefault="00793F7D" w:rsidP="00165DF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Usprawiedliwiają nieobecności w szczególnie ważnych przypadkach (choroba ucznia, zdarzenie losowe, ważna sytuacja rodzinna ).</w:t>
      </w:r>
    </w:p>
    <w:p w:rsidR="00793F7D" w:rsidRPr="00165DF0" w:rsidRDefault="00793F7D" w:rsidP="00165DF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Mają prawo zwolnić z części lub z wszystkich zajęć swoje dziecko.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  <w:b/>
        </w:rPr>
        <w:t>5. OPIS  PROCESU.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  <w:b/>
          <w:i/>
          <w:u w:val="single"/>
        </w:rPr>
        <w:t>USPRAWIEDLIWIANIE  NIEOBECNOŚCI</w:t>
      </w:r>
    </w:p>
    <w:p w:rsidR="00793F7D" w:rsidRPr="00165DF0" w:rsidRDefault="00793F7D" w:rsidP="00165DF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Uczeń jest obowiązany do usprawiedliwiania nieobecności na pierwszej godzinie wychowawczej lub spotkaniu z wychowawcą po ustaniu nieobecności, jednak nie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 xml:space="preserve">             później, niż w ciągu </w:t>
      </w:r>
      <w:r w:rsidR="00503ACE" w:rsidRPr="00165DF0">
        <w:rPr>
          <w:rFonts w:asciiTheme="majorHAnsi" w:hAnsiTheme="majorHAnsi" w:cstheme="majorHAnsi"/>
        </w:rPr>
        <w:t>3</w:t>
      </w:r>
      <w:r w:rsidRPr="00165DF0">
        <w:rPr>
          <w:rFonts w:asciiTheme="majorHAnsi" w:hAnsiTheme="majorHAnsi" w:cstheme="majorHAnsi"/>
        </w:rPr>
        <w:t xml:space="preserve"> dni od zaistniałej nieobecności. W przeciwnym wypadku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 xml:space="preserve">             nieobecności nie będą usprawiedliwione.</w:t>
      </w:r>
    </w:p>
    <w:p w:rsidR="00793F7D" w:rsidRPr="00165DF0" w:rsidRDefault="00793F7D" w:rsidP="00165DF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Pojedyncze nieobecności w ciągu dnia uważane są za godziny nieusprawiedliwione (chyba, że usprawiedliwione przez rodzica).</w:t>
      </w:r>
    </w:p>
    <w:p w:rsidR="00793F7D" w:rsidRPr="00165DF0" w:rsidRDefault="00793F7D" w:rsidP="00165DF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 xml:space="preserve">W przypadku ucznia, który z przyczyn złego samopoczucia chce zwolnić się z zajęć lekcyjnych, powiadamiani są rodzice ( prawni opiekunowie ). Uczeń oczekuje na przyjazd  rodziców  w  gabinecie  pielęgniarki. W  przypadku, kiedy gabinet jest nieczynny,  uczeń  przebywa  w  świetlicy szkolnej  pod  opieką  nauczyciela. Informacje  rodzicom  przekazuje  wychowawca klasy,  a  w przypadku  nieobecności  wychowawcy nauczyciel uczący ucznia  w  czasie przerwy  przekazuje  informację  o uczniu wicedyrektorowi pełniącemu dyżur,  który  informuje  rodziców  i  prosi  o  odbiór dziecka. </w:t>
      </w:r>
    </w:p>
    <w:p w:rsidR="00793F7D" w:rsidRPr="00165DF0" w:rsidRDefault="00793F7D" w:rsidP="00165DF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 xml:space="preserve">Rodzice (prawni opiekunowie) biorą pełną odpowiedzialność za swoje dziecko zwolnione z zajęć szkolnych. </w:t>
      </w:r>
    </w:p>
    <w:p w:rsidR="00793F7D" w:rsidRPr="00165DF0" w:rsidRDefault="00793F7D" w:rsidP="00165DF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Podobna procedura obowiązuje w przypadku zwolnienia ucznia przez rodziców (prawnych opiekunów) z innych przyczyn, niż złe samopoczucie.</w:t>
      </w:r>
    </w:p>
    <w:p w:rsidR="00793F7D" w:rsidRPr="00165DF0" w:rsidRDefault="00793F7D" w:rsidP="00165DF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W trosce o bezpieczeństwo ucznia nauczyciele i wychowawcy nie mają żadnych podstaw prawnych do zwalniania ucznia z zajęć szkolnych na jego prośbę lub telefoniczną prośbę rodziców (prawnych opiekunów).</w:t>
      </w:r>
    </w:p>
    <w:p w:rsidR="00793F7D" w:rsidRPr="00165DF0" w:rsidRDefault="00793F7D" w:rsidP="00165DF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lastRenderedPageBreak/>
        <w:t>W przypadku dużej absencji ucznia i nie realizacji obowiązku nauki oraz braku współpracy rodzica ze szkołą ( rodzic nie uczestniczy w zebraniach klasowych, nie zgłasza się na wezwania dyrekcji szkoły oraz braku kontaktu telefonicznego</w:t>
      </w:r>
      <w:r w:rsidR="00165DF0">
        <w:rPr>
          <w:rFonts w:asciiTheme="majorHAnsi" w:hAnsiTheme="majorHAnsi" w:cstheme="majorHAnsi"/>
        </w:rPr>
        <w:br/>
      </w:r>
      <w:r w:rsidRPr="00165DF0">
        <w:rPr>
          <w:rFonts w:asciiTheme="majorHAnsi" w:hAnsiTheme="majorHAnsi" w:cstheme="majorHAnsi"/>
        </w:rPr>
        <w:t>z wychowawcą), rodzic otrzymuje listem poleconym upomnienie dyrektora szkoły zawierające stwierdzenie, że dziecko nie realizuje obowiązku nauki oraz wezwanie do posyłania dziecka do szkoły z wyznaczeniem terminu podjęcia obowiązku nauki.</w:t>
      </w:r>
    </w:p>
    <w:p w:rsidR="00793F7D" w:rsidRPr="00165DF0" w:rsidRDefault="00793F7D" w:rsidP="00165DF0">
      <w:pPr>
        <w:spacing w:line="276" w:lineRule="auto"/>
        <w:ind w:left="708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W sytuacji ucznia, który nie ukończył 18-ego roku życia dopisuje się informację, że niespełnienie tego obowiązku jest zagrożone postępowaniem egzekucyjnym zgodnie</w:t>
      </w:r>
      <w:r w:rsidR="006B70BA">
        <w:rPr>
          <w:rFonts w:asciiTheme="majorHAnsi" w:hAnsiTheme="majorHAnsi" w:cstheme="majorHAnsi"/>
        </w:rPr>
        <w:br/>
      </w:r>
      <w:r w:rsidRPr="00165DF0">
        <w:rPr>
          <w:rFonts w:asciiTheme="majorHAnsi" w:hAnsiTheme="majorHAnsi" w:cstheme="majorHAnsi"/>
        </w:rPr>
        <w:t>z ustawą z dnia 7 września 1991r. o systemie oświaty ( Dz. U. z 2004r.  Nr 256, poz. 2572 ze zmianami).</w:t>
      </w:r>
    </w:p>
    <w:p w:rsidR="00793F7D" w:rsidRPr="00165DF0" w:rsidRDefault="00793F7D" w:rsidP="00165DF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Przez niespełnienie  obowiązku  nauki  należy  rozumieć  nieusprawiedliwioną  nieobecność w okresie jednego miesiąca w co najmniej 50% zajęć.</w:t>
      </w:r>
    </w:p>
    <w:p w:rsidR="00793F7D" w:rsidRPr="00165DF0" w:rsidRDefault="00793F7D" w:rsidP="00165DF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Wychowawca usprawiedliwia nieobecność ucznia w szkole na podstawie wyjaśnienia wiarygodnych przyczyn nieobecności osobiście lub pisemnie rodziców (prawnych opiekunów),</w:t>
      </w:r>
    </w:p>
    <w:p w:rsidR="00793F7D" w:rsidRPr="00165DF0" w:rsidRDefault="00793F7D" w:rsidP="00165DF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 xml:space="preserve">Usprawiedliwienie dostarczone po upływie </w:t>
      </w:r>
      <w:r w:rsidR="00165DF0" w:rsidRPr="00165DF0">
        <w:rPr>
          <w:rFonts w:asciiTheme="majorHAnsi" w:hAnsiTheme="majorHAnsi" w:cstheme="majorHAnsi"/>
        </w:rPr>
        <w:t>3</w:t>
      </w:r>
      <w:r w:rsidRPr="00165DF0">
        <w:rPr>
          <w:rFonts w:asciiTheme="majorHAnsi" w:hAnsiTheme="majorHAnsi" w:cstheme="majorHAnsi"/>
        </w:rPr>
        <w:t xml:space="preserve"> dni od daty udokumentowanej </w:t>
      </w:r>
      <w:r w:rsidR="006B70BA">
        <w:rPr>
          <w:rFonts w:asciiTheme="majorHAnsi" w:hAnsiTheme="majorHAnsi" w:cstheme="majorHAnsi"/>
        </w:rPr>
        <w:br/>
      </w:r>
      <w:r w:rsidRPr="00165DF0">
        <w:rPr>
          <w:rFonts w:asciiTheme="majorHAnsi" w:hAnsiTheme="majorHAnsi" w:cstheme="majorHAnsi"/>
        </w:rPr>
        <w:t>w dzienniku lekcyjnym nieobecności nie będzie uwzględnione a godziny będą odnotowane jako nieusprawiedliwione.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Spóźnienie ucznia na lekcję powyżej 15 minut jest traktowane jako nieobecność. Wejście ucznia do sali lekcyjnej po upływie 15 min. zobowiązuje ucznia do pozostania pod opieką uczącego nauczyciela.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W uzasadnionych przypadkach wychowawca klasy w/w nieobecności może usprawiedliwić.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Spóźnienie krótsze niż 15 min. zaznacza symbolem „s” uczący nauczyciel.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ab/>
      </w:r>
      <w:r w:rsidRPr="00165DF0">
        <w:rPr>
          <w:rFonts w:asciiTheme="majorHAnsi" w:hAnsiTheme="majorHAnsi" w:cstheme="majorHAnsi"/>
        </w:rPr>
        <w:tab/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  <w:b/>
          <w:i/>
          <w:u w:val="single"/>
        </w:rPr>
      </w:pPr>
      <w:r w:rsidRPr="00165DF0">
        <w:rPr>
          <w:rFonts w:asciiTheme="majorHAnsi" w:hAnsiTheme="majorHAnsi" w:cstheme="majorHAnsi"/>
        </w:rPr>
        <w:t xml:space="preserve">   </w:t>
      </w:r>
      <w:r w:rsidRPr="00165DF0">
        <w:rPr>
          <w:rFonts w:asciiTheme="majorHAnsi" w:hAnsiTheme="majorHAnsi" w:cstheme="majorHAnsi"/>
          <w:b/>
          <w:i/>
          <w:u w:val="single"/>
        </w:rPr>
        <w:t>ZWALNIANIE  UCZNIÓW  NIE  UCZESTNICZĄCYCH  W  LEKCJACH  RELIGII.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Decyzję o zwolnieniu ucznia z lekcji religii podejmują jego rodzice (prawni opiekunowie).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Decyzję w formie pisemnego oświadczenia rodzice i uczniowie przedstawiają nauczycielowi – katechecie w terminie do 15 września danego roku szkolnego.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W przypadku nie złożenia w w/w terminie oświadczenia będzie oznaczało wolę uczestniczenia w zajęciach.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Uczniowie,  którzy  nie  uczestniczą  w  lekcjach  religii  mają  obowiązek przebywania pod opieką nauczycieli świetlicy, którzy w przygotowanym wykazie potwierdzają obecność lub nieobecność uczniów w świetlicy. Uczeń może  być zwolniony z zajęć świetlicowych w przypadku, gdy religia jest pierwszą lub ostatnią lekcją za pisemną zgodą rodzica (opiekuna) dziecka.</w:t>
      </w: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  <w:b/>
          <w:i/>
          <w:u w:val="single"/>
        </w:rPr>
      </w:pPr>
      <w:r w:rsidRPr="00165DF0">
        <w:rPr>
          <w:rFonts w:asciiTheme="majorHAnsi" w:hAnsiTheme="majorHAnsi" w:cstheme="majorHAnsi"/>
        </w:rPr>
        <w:t xml:space="preserve"> </w:t>
      </w:r>
      <w:r w:rsidRPr="00165DF0">
        <w:rPr>
          <w:rFonts w:asciiTheme="majorHAnsi" w:hAnsiTheme="majorHAnsi" w:cstheme="majorHAnsi"/>
          <w:b/>
          <w:i/>
          <w:u w:val="single"/>
        </w:rPr>
        <w:t>ZWALNIANIE   UCZNIÓW   Z   ZAJĘĆ   WYCHOWANIA   FIZYCZNEGO.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 xml:space="preserve">Dyrektor szkoły wydaje pisemną decyzję o zwolnieniu ucznia z uczestniczenia </w:t>
      </w:r>
      <w:r w:rsidR="006B70BA">
        <w:rPr>
          <w:rFonts w:asciiTheme="majorHAnsi" w:hAnsiTheme="majorHAnsi" w:cstheme="majorHAnsi"/>
        </w:rPr>
        <w:br/>
      </w:r>
      <w:r w:rsidRPr="00165DF0">
        <w:rPr>
          <w:rFonts w:asciiTheme="majorHAnsi" w:hAnsiTheme="majorHAnsi" w:cstheme="majorHAnsi"/>
        </w:rPr>
        <w:t xml:space="preserve">w zajęciach  z  wychowania  fizycznego,  informatyki  na podstawie zaświadczenia </w:t>
      </w:r>
      <w:r w:rsidR="006B70BA">
        <w:rPr>
          <w:rFonts w:asciiTheme="majorHAnsi" w:hAnsiTheme="majorHAnsi" w:cstheme="majorHAnsi"/>
        </w:rPr>
        <w:br/>
      </w:r>
      <w:r w:rsidRPr="00165DF0">
        <w:rPr>
          <w:rFonts w:asciiTheme="majorHAnsi" w:hAnsiTheme="majorHAnsi" w:cstheme="majorHAnsi"/>
        </w:rPr>
        <w:lastRenderedPageBreak/>
        <w:t>o ograniczonych  możliwościach uczestniczenia ucznia w tych zajęciach, wydanej na piśmie przez lekarza, na czas określony w zaświadczeniu.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 xml:space="preserve">Zwolnienie  lekarskie  należy  przedłożyć najpóźniej  w  ciągu 7 dni od jego wystawienia  nauczycielowi prowadzącemu zajęcia w celu przygotowania  decyzji  dyrektora  </w:t>
      </w:r>
      <w:r w:rsidR="006B70BA">
        <w:rPr>
          <w:rFonts w:asciiTheme="majorHAnsi" w:hAnsiTheme="majorHAnsi" w:cstheme="majorHAnsi"/>
        </w:rPr>
        <w:br/>
      </w:r>
      <w:r w:rsidRPr="00165DF0">
        <w:rPr>
          <w:rFonts w:asciiTheme="majorHAnsi" w:hAnsiTheme="majorHAnsi" w:cstheme="majorHAnsi"/>
        </w:rPr>
        <w:t>o  zwolnieniu  ucznia  z  uczestniczenia w zajęciach.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Zwolnienia  lekarskie  przedłożone  po upływie ustalonego  terminu  nie będą uwzględniane.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 xml:space="preserve">Odpis decyzji dyrektora otrzymują do wiadomości rodzice ucznia (prawni opiekunowie) oraz nauczyciel prowadzący zajęcia. </w:t>
      </w:r>
    </w:p>
    <w:p w:rsidR="00793F7D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W  czasie zajęć  wychowania fizycznego ( z których uczeń jest zwolniony )  uczeń  jest  zobowiązany przebywać w miejscu, w którym zajęcia się odbywają pod opieką nauczyciela prowadzącego zajęcia. Nieobecność ucznia na zajęciach będzie odnotowywana w dzienniku lekcyjnym i traktowana przez wychowawcę jako nieusprawiedliwiona.</w:t>
      </w:r>
    </w:p>
    <w:p w:rsidR="00793F7D" w:rsidRPr="00165DF0" w:rsidRDefault="00793F7D" w:rsidP="00165DF0">
      <w:pPr>
        <w:pStyle w:val="Akapitzlist"/>
        <w:spacing w:line="276" w:lineRule="auto"/>
        <w:jc w:val="both"/>
        <w:rPr>
          <w:rFonts w:asciiTheme="majorHAnsi" w:hAnsiTheme="majorHAnsi" w:cstheme="majorHAnsi"/>
        </w:rPr>
      </w:pPr>
    </w:p>
    <w:p w:rsidR="00793F7D" w:rsidRPr="00165DF0" w:rsidRDefault="00793F7D" w:rsidP="00165DF0">
      <w:p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  <w:b/>
        </w:rPr>
        <w:t xml:space="preserve">6. </w:t>
      </w:r>
      <w:r w:rsidRPr="00165DF0">
        <w:rPr>
          <w:rFonts w:asciiTheme="majorHAnsi" w:hAnsiTheme="majorHAnsi" w:cstheme="majorHAnsi"/>
          <w:b/>
          <w:i/>
          <w:u w:val="single"/>
        </w:rPr>
        <w:t>POSTANOWIENIA  OGÓLNE</w:t>
      </w:r>
      <w:r w:rsidRPr="00165DF0">
        <w:rPr>
          <w:rFonts w:asciiTheme="majorHAnsi" w:hAnsiTheme="majorHAnsi" w:cstheme="majorHAnsi"/>
        </w:rPr>
        <w:t>.</w:t>
      </w:r>
    </w:p>
    <w:p w:rsidR="00CB68F6" w:rsidRPr="00165DF0" w:rsidRDefault="00793F7D" w:rsidP="00165DF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165DF0">
        <w:rPr>
          <w:rFonts w:asciiTheme="majorHAnsi" w:hAnsiTheme="majorHAnsi" w:cstheme="majorHAnsi"/>
        </w:rPr>
        <w:t>Nieobecność ucznia w szkole nie zwalnia go z obowiązku nadrobienia zaległości szkolnych w terminach określonych w statucie szkoły i PSO. Samowolne  opuszczenie szkoły  przez  ucznia  przed zakończeniem jego zajęć lekcyjnych  jest  traktowane  jako ucieczka. Fakt  ten uczący nauczyciele odnotowują  w  dzienniku  lekcyjnym,  natomiast  wychowawca  wyjaśnia zaistnia</w:t>
      </w:r>
      <w:bookmarkStart w:id="0" w:name="_GoBack"/>
      <w:bookmarkEnd w:id="0"/>
      <w:r w:rsidRPr="00165DF0">
        <w:rPr>
          <w:rFonts w:asciiTheme="majorHAnsi" w:hAnsiTheme="majorHAnsi" w:cstheme="majorHAnsi"/>
        </w:rPr>
        <w:t>łą sytuację w rozmowie z uczniem, rodzicami (prawnymi opiekunami) nie  później  niż  w  ciągu 7 dni  od  dnia  samowolnego  opuszczenia  zajęć.</w:t>
      </w:r>
    </w:p>
    <w:sectPr w:rsidR="00CB68F6" w:rsidRPr="0016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6C8"/>
    <w:multiLevelType w:val="hybridMultilevel"/>
    <w:tmpl w:val="08DC4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E6C"/>
    <w:multiLevelType w:val="hybridMultilevel"/>
    <w:tmpl w:val="7C10F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1B0C"/>
    <w:multiLevelType w:val="hybridMultilevel"/>
    <w:tmpl w:val="F21A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35578"/>
    <w:multiLevelType w:val="hybridMultilevel"/>
    <w:tmpl w:val="6990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250E6"/>
    <w:multiLevelType w:val="hybridMultilevel"/>
    <w:tmpl w:val="404C0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57DFE"/>
    <w:multiLevelType w:val="hybridMultilevel"/>
    <w:tmpl w:val="1A7EB0E4"/>
    <w:lvl w:ilvl="0" w:tplc="0415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 w15:restartNumberingAfterBreak="0">
    <w:nsid w:val="64182A01"/>
    <w:multiLevelType w:val="hybridMultilevel"/>
    <w:tmpl w:val="9690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96143"/>
    <w:multiLevelType w:val="hybridMultilevel"/>
    <w:tmpl w:val="A44C8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D07A5"/>
    <w:multiLevelType w:val="hybridMultilevel"/>
    <w:tmpl w:val="1E32D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55B6B"/>
    <w:multiLevelType w:val="hybridMultilevel"/>
    <w:tmpl w:val="6E786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63BBE"/>
    <w:multiLevelType w:val="hybridMultilevel"/>
    <w:tmpl w:val="0AB2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7D"/>
    <w:rsid w:val="00165DF0"/>
    <w:rsid w:val="00503ACE"/>
    <w:rsid w:val="006B70BA"/>
    <w:rsid w:val="00793F7D"/>
    <w:rsid w:val="00C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4943"/>
  <w15:chartTrackingRefBased/>
  <w15:docId w15:val="{B2287ED8-8545-483A-8C0D-5FEEE70B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9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3</cp:revision>
  <dcterms:created xsi:type="dcterms:W3CDTF">2017-10-14T19:34:00Z</dcterms:created>
  <dcterms:modified xsi:type="dcterms:W3CDTF">2019-05-20T19:11:00Z</dcterms:modified>
</cp:coreProperties>
</file>